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0F" w:rsidRDefault="0048460F" w:rsidP="0048460F">
      <w:pPr>
        <w:spacing w:before="100" w:beforeAutospacing="1" w:after="255" w:line="240" w:lineRule="auto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78319C">
        <w:rPr>
          <w:rFonts w:ascii="Times New Roman" w:hAnsi="Times New Roman" w:cs="Times New Roman"/>
          <w:b/>
          <w:i/>
          <w:sz w:val="32"/>
          <w:szCs w:val="32"/>
        </w:rPr>
        <w:t xml:space="preserve">Программа </w:t>
      </w:r>
      <w:proofErr w:type="spellStart"/>
      <w:r w:rsidRPr="0078319C">
        <w:rPr>
          <w:rFonts w:ascii="Times New Roman" w:hAnsi="Times New Roman" w:cs="Times New Roman"/>
          <w:b/>
          <w:i/>
          <w:sz w:val="32"/>
          <w:szCs w:val="32"/>
        </w:rPr>
        <w:t>IV</w:t>
      </w:r>
      <w:proofErr w:type="spellEnd"/>
      <w:r w:rsidRPr="0078319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78319C">
        <w:rPr>
          <w:rFonts w:ascii="Times New Roman" w:hAnsi="Times New Roman" w:cs="Times New Roman"/>
          <w:b/>
          <w:i/>
          <w:sz w:val="32"/>
          <w:szCs w:val="32"/>
        </w:rPr>
        <w:t>международной</w:t>
      </w:r>
      <w:proofErr w:type="gramEnd"/>
      <w:r w:rsidRPr="0078319C">
        <w:rPr>
          <w:rFonts w:ascii="Times New Roman" w:hAnsi="Times New Roman" w:cs="Times New Roman"/>
          <w:b/>
          <w:i/>
          <w:sz w:val="32"/>
          <w:szCs w:val="32"/>
        </w:rPr>
        <w:t xml:space="preserve"> научно-практической </w:t>
      </w:r>
      <w:proofErr w:type="spellStart"/>
      <w:r w:rsidRPr="0078319C">
        <w:rPr>
          <w:rFonts w:ascii="Times New Roman" w:hAnsi="Times New Roman" w:cs="Times New Roman"/>
          <w:b/>
          <w:i/>
          <w:sz w:val="32"/>
          <w:szCs w:val="32"/>
        </w:rPr>
        <w:t>лин-конференции</w:t>
      </w:r>
      <w:proofErr w:type="spellEnd"/>
      <w:r w:rsidRPr="0078319C">
        <w:rPr>
          <w:rFonts w:ascii="Times New Roman" w:hAnsi="Times New Roman" w:cs="Times New Roman"/>
          <w:b/>
          <w:i/>
          <w:sz w:val="32"/>
          <w:szCs w:val="32"/>
        </w:rPr>
        <w:t xml:space="preserve"> «Бережливое мышление. </w:t>
      </w:r>
      <w:r w:rsidR="00351096">
        <w:rPr>
          <w:rFonts w:ascii="Times New Roman" w:hAnsi="Times New Roman" w:cs="Times New Roman"/>
          <w:b/>
          <w:i/>
          <w:sz w:val="32"/>
          <w:szCs w:val="32"/>
        </w:rPr>
        <w:br/>
      </w:r>
      <w:r w:rsidRPr="0078319C">
        <w:rPr>
          <w:rFonts w:ascii="Times New Roman" w:hAnsi="Times New Roman" w:cs="Times New Roman"/>
          <w:b/>
          <w:i/>
          <w:sz w:val="32"/>
          <w:szCs w:val="32"/>
        </w:rPr>
        <w:t xml:space="preserve">Вопросы </w:t>
      </w:r>
      <w:proofErr w:type="spellStart"/>
      <w:r w:rsidRPr="0078319C">
        <w:rPr>
          <w:rFonts w:ascii="Times New Roman" w:hAnsi="Times New Roman" w:cs="Times New Roman"/>
          <w:b/>
          <w:i/>
          <w:sz w:val="32"/>
          <w:szCs w:val="32"/>
        </w:rPr>
        <w:t>смыслообразования</w:t>
      </w:r>
      <w:proofErr w:type="spellEnd"/>
      <w:r w:rsidRPr="0078319C">
        <w:rPr>
          <w:rFonts w:ascii="Times New Roman" w:hAnsi="Times New Roman" w:cs="Times New Roman"/>
          <w:b/>
          <w:i/>
          <w:sz w:val="32"/>
          <w:szCs w:val="32"/>
        </w:rPr>
        <w:t xml:space="preserve"> и мотивации»</w:t>
      </w:r>
    </w:p>
    <w:p w:rsidR="0048460F" w:rsidRPr="0078319C" w:rsidRDefault="0048460F" w:rsidP="0048460F">
      <w:pPr>
        <w:spacing w:before="100" w:beforeAutospacing="1" w:after="255" w:line="240" w:lineRule="auto"/>
        <w:jc w:val="center"/>
        <w:outlineLvl w:val="0"/>
        <w:rPr>
          <w:rFonts w:ascii="Georgia" w:eastAsia="Times New Roman" w:hAnsi="Georgia" w:cs="Times New Roman"/>
          <w:b/>
          <w:bCs/>
          <w:i/>
          <w:iCs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14-16 марта 2018 года</w:t>
      </w:r>
      <w:r w:rsidR="00351096">
        <w:rPr>
          <w:rFonts w:ascii="Times New Roman" w:hAnsi="Times New Roman" w:cs="Times New Roman"/>
          <w:b/>
          <w:i/>
          <w:sz w:val="32"/>
          <w:szCs w:val="32"/>
        </w:rPr>
        <w:t>, Ижевск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0"/>
        <w:gridCol w:w="2075"/>
      </w:tblGrid>
      <w:tr w:rsidR="0048460F" w:rsidRPr="00E778AF" w:rsidTr="00314B4D">
        <w:tc>
          <w:tcPr>
            <w:tcW w:w="10105" w:type="dxa"/>
            <w:gridSpan w:val="2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48460F" w:rsidRPr="00E778AF" w:rsidRDefault="0048460F" w:rsidP="0031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марта 2018 года</w:t>
            </w:r>
          </w:p>
        </w:tc>
      </w:tr>
      <w:tr w:rsidR="005A7280" w:rsidRPr="00E778AF" w:rsidTr="00AB42F3"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5A7280" w:rsidRPr="00E778AF" w:rsidRDefault="005A7280" w:rsidP="0031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78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5A7280" w:rsidRPr="00E778AF" w:rsidRDefault="00B05CBA" w:rsidP="00B0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9.30-10</w:t>
            </w:r>
            <w:r w:rsidR="005A7280" w:rsidRPr="0024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B05CBA" w:rsidRPr="00E778AF" w:rsidTr="00AB42F3"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1E6810" w:rsidRDefault="00B05CBA" w:rsidP="001E68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 конференции</w:t>
            </w:r>
          </w:p>
          <w:p w:rsidR="001E6810" w:rsidRPr="00BC606D" w:rsidRDefault="001E6810" w:rsidP="001E6810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Р</w:t>
            </w:r>
            <w:r w:rsidRPr="00BC60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еализации федерального пилотного проекта «</w:t>
            </w:r>
            <w:proofErr w:type="gramStart"/>
            <w:r w:rsidRPr="00BC60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Бережливая</w:t>
            </w:r>
            <w:proofErr w:type="gramEnd"/>
          </w:p>
          <w:p w:rsidR="001E6810" w:rsidRDefault="001E6810" w:rsidP="001E6810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C60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поликлиника» на 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ерритории Удмуртской Республики</w:t>
            </w:r>
            <w:r w:rsidRPr="00BC60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  <w:r w:rsidR="0047695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br/>
              <w:t>Задачи на 2018 год.</w:t>
            </w:r>
          </w:p>
          <w:p w:rsidR="00B05CBA" w:rsidRPr="001E6810" w:rsidRDefault="001E6810" w:rsidP="00476952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BC606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Титов И</w:t>
            </w:r>
            <w:r w:rsidR="0047695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горь </w:t>
            </w:r>
            <w:r w:rsidRPr="00BC606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Г</w:t>
            </w:r>
            <w:r w:rsidR="0047695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еоргиевич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, м</w:t>
            </w:r>
            <w:r w:rsidRPr="00BC606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инистр здравоохранения УР</w:t>
            </w:r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B05CBA" w:rsidRDefault="00B05CBA" w:rsidP="00B0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06D" w:rsidRPr="00E778AF" w:rsidTr="005119D9">
        <w:trPr>
          <w:trHeight w:val="375"/>
        </w:trPr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BC606D" w:rsidRDefault="00476952" w:rsidP="00BC606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- Результаты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применения</w:t>
            </w:r>
            <w:r w:rsidR="00BC60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лин-технологий</w:t>
            </w:r>
            <w:proofErr w:type="spellEnd"/>
            <w:r w:rsidR="00BC60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деятельности</w:t>
            </w:r>
            <w:r w:rsidR="00BC60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взрослой поликлиники (БУЗ УР «ГП №2 МЗ УР»</w:t>
            </w:r>
            <w:r w:rsidR="00DD681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 О важности командной работы.</w:t>
            </w:r>
          </w:p>
          <w:p w:rsidR="00DD681D" w:rsidRDefault="00DD681D" w:rsidP="0035109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DD681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Капачинская</w:t>
            </w:r>
            <w:proofErr w:type="spellEnd"/>
            <w:r w:rsidRPr="00DD681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Н</w:t>
            </w:r>
            <w:r w:rsidR="0047695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ина </w:t>
            </w:r>
            <w:r w:rsidRPr="00DD681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Е</w:t>
            </w:r>
            <w:r w:rsidR="0047695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вгеньевна</w:t>
            </w:r>
            <w:r w:rsidRPr="00DD681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, главный врач </w:t>
            </w:r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BC606D" w:rsidRPr="00246CB7" w:rsidRDefault="00BC606D" w:rsidP="0031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06D" w:rsidRPr="00E778AF" w:rsidTr="005119D9">
        <w:trPr>
          <w:trHeight w:val="461"/>
        </w:trPr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BC606D" w:rsidRDefault="00BC606D" w:rsidP="00BC606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Ре</w:t>
            </w:r>
            <w:r w:rsidR="0047695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ализуемые проекты в области бережливого производства на примере д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етской поликлиники (детская поликлиника БУЗ УР «ГКБ №7 МЗ УР»)</w:t>
            </w:r>
            <w:r w:rsidR="0047695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 Культура изменений.</w:t>
            </w:r>
          </w:p>
          <w:p w:rsidR="00DD681D" w:rsidRDefault="00476952" w:rsidP="0035109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Стародубцев Игорь </w:t>
            </w:r>
            <w:r w:rsidR="00DD681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Б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орисович</w:t>
            </w:r>
            <w:r w:rsidR="00DD681D" w:rsidRPr="00DD681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, главный врач «ГКБ №7»</w:t>
            </w:r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BC606D" w:rsidRPr="00246CB7" w:rsidRDefault="00BC606D" w:rsidP="0031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CBA" w:rsidRPr="00E778AF" w:rsidTr="00360358">
        <w:trPr>
          <w:trHeight w:val="349"/>
        </w:trPr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B05CBA" w:rsidRPr="00E778AF" w:rsidRDefault="00B05CBA" w:rsidP="0035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2F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Экскурсия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знакомство с </w:t>
            </w:r>
            <w:r w:rsidRPr="00407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БУЗ УР «ГКБ №7 МЗ УР» </w:t>
            </w:r>
            <w:r w:rsidR="00351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(детская </w:t>
            </w:r>
            <w:r w:rsidRPr="00407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поликлиника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B05CBA" w:rsidRPr="00E778AF" w:rsidRDefault="00B05CBA" w:rsidP="00B0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09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09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9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5CBA" w:rsidRPr="00E778AF" w:rsidTr="00360358">
        <w:trPr>
          <w:trHeight w:val="168"/>
        </w:trPr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B05CBA" w:rsidRPr="00E778AF" w:rsidRDefault="00B05CBA" w:rsidP="0035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F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Экскурсия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знакомство с</w:t>
            </w:r>
            <w:r w:rsidRPr="00407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БУЗ УР «ГП 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МЗ УР» </w:t>
            </w:r>
            <w:r w:rsidR="00351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(взрослая поликлиника)</w:t>
            </w:r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B05CBA" w:rsidRPr="00E778AF" w:rsidRDefault="00B05CBA" w:rsidP="003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09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09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9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5CBA" w:rsidRPr="00E778AF" w:rsidTr="00360358"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B05CBA" w:rsidRPr="00E778AF" w:rsidRDefault="00B05CBA" w:rsidP="00360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F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знакомство с федеральным пилотным проектом «Бережливый санаторий» в БУЗ УР «Республиканский детский санаторий«</w:t>
            </w:r>
            <w:proofErr w:type="spellStart"/>
            <w:r w:rsidRPr="00AE24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Юськи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для лечения туберкулеза МЗ УР»</w:t>
            </w:r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B05CBA" w:rsidRPr="00E778AF" w:rsidRDefault="00B05CBA" w:rsidP="00360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09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09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9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5CBA" w:rsidRPr="00E778AF" w:rsidTr="009377D0">
        <w:trPr>
          <w:trHeight w:val="389"/>
        </w:trPr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B05CBA" w:rsidRPr="00E778AF" w:rsidRDefault="00B05CBA" w:rsidP="0093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B05CBA" w:rsidRPr="00E778AF" w:rsidRDefault="00B05CBA" w:rsidP="00B05CB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24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0−13.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24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05CBA" w:rsidRPr="00E778AF" w:rsidTr="000D72C0"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B05CBA" w:rsidRPr="00AB42F3" w:rsidRDefault="00B05CBA" w:rsidP="000D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B42F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Церемония торжественного открытия</w:t>
            </w:r>
          </w:p>
          <w:p w:rsidR="00B05CBA" w:rsidRDefault="00B05CBA" w:rsidP="000D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Выступления:</w:t>
            </w:r>
          </w:p>
          <w:p w:rsidR="00B05CBA" w:rsidRDefault="00476952" w:rsidP="000D7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Главы Удмуртской Республики Александра </w:t>
            </w:r>
            <w:r w:rsidR="00B05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ладимировича</w:t>
            </w:r>
            <w:r w:rsidR="00997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05C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Бречалова</w:t>
            </w:r>
            <w:proofErr w:type="spellEnd"/>
          </w:p>
          <w:p w:rsidR="00B05CBA" w:rsidRPr="006F30EB" w:rsidRDefault="00B05CBA" w:rsidP="006F3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F30EB" w:rsidRP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Заместителя директора Департамента организации медицинской помощи и санаторно-курортного дела</w:t>
            </w:r>
            <w:r w:rsidRP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Министерства здравоохранения Российской Федерации </w:t>
            </w:r>
            <w:proofErr w:type="spellStart"/>
            <w:r w:rsidR="006F30EB" w:rsidRP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Вергазов</w:t>
            </w:r>
            <w:r w:rsid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ой</w:t>
            </w:r>
            <w:proofErr w:type="spellEnd"/>
            <w:r w:rsidR="006F30EB" w:rsidRP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F30EB" w:rsidRP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Эльмир</w:t>
            </w:r>
            <w:r w:rsid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Камильевны</w:t>
            </w:r>
            <w:proofErr w:type="spellEnd"/>
          </w:p>
          <w:p w:rsidR="00B05CBA" w:rsidRDefault="00B05CBA" w:rsidP="006F3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B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AB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развитию </w:t>
            </w:r>
            <w:proofErr w:type="spellStart"/>
            <w:r w:rsidRPr="00AB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ПСР</w:t>
            </w:r>
            <w:proofErr w:type="spellEnd"/>
            <w:r w:rsidR="00997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Госкорпорации</w:t>
            </w:r>
            <w:proofErr w:type="spellEnd"/>
            <w:r w:rsidRPr="00AB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AB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Росатом</w:t>
            </w:r>
            <w:proofErr w:type="spellEnd"/>
            <w:r w:rsidRPr="00AB42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</w:t>
            </w:r>
            <w:r w:rsid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ергея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лександровича</w:t>
            </w:r>
            <w:r w:rsidR="00997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Обозова</w:t>
            </w:r>
            <w:proofErr w:type="spellEnd"/>
          </w:p>
          <w:p w:rsidR="00B05CBA" w:rsidRDefault="00B05CBA" w:rsidP="006F3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EB64C0"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«Бережливый санаторий» на территории Удмуртской Республики</w:t>
            </w:r>
            <w:r w:rsidR="00351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4E7EE4" w:rsidRP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B64C0" w:rsidRP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Богданова И.М., заместитель главного </w:t>
            </w:r>
            <w:r w:rsidR="00EB64C0" w:rsidRP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врача по медицинской части БУЗ УР «</w:t>
            </w:r>
            <w:proofErr w:type="spellStart"/>
            <w:r w:rsidR="00EB64C0" w:rsidRP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РДС</w:t>
            </w:r>
            <w:proofErr w:type="spellEnd"/>
            <w:r w:rsidR="00EB64C0" w:rsidRP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EB64C0" w:rsidRP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Юськи</w:t>
            </w:r>
            <w:proofErr w:type="spellEnd"/>
            <w:r w:rsidR="00EB64C0" w:rsidRP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для лечения туберкулеза МЗ УР»</w:t>
            </w:r>
          </w:p>
          <w:p w:rsidR="00B05CBA" w:rsidRPr="00E778AF" w:rsidRDefault="00351096" w:rsidP="0035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F4411"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ВУЗа по активизации бережливых процессов в регионе</w:t>
            </w:r>
            <w:r w:rsidR="00EF4411"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="00EF4411" w:rsidRPr="00351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ректор Удмуртского государственного университета Галина Витальевна Мерзлякова.</w:t>
            </w:r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B05CBA" w:rsidRPr="00E778AF" w:rsidRDefault="00B05CBA" w:rsidP="00B0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Pr="0024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24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0−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24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B05CBA" w:rsidRPr="00B05CBA" w:rsidTr="00351096">
        <w:trPr>
          <w:trHeight w:val="296"/>
        </w:trPr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B05CBA" w:rsidRDefault="00B05CBA" w:rsidP="00C40C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2F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Круглый стол «Бережливая поликлиника</w:t>
            </w:r>
            <w:proofErr w:type="gramStart"/>
            <w:r w:rsidRPr="00AB42F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»</w:t>
            </w:r>
            <w:r w:rsidRPr="00E44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E44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одератор:</w:t>
            </w:r>
            <w:r w:rsidR="009970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Арженцов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Федорович, руководитель проекта АО «ПСР», куратор проекта «Бережливая поликлиника» от </w:t>
            </w:r>
            <w:r w:rsidRPr="00493BE1">
              <w:rPr>
                <w:rFonts w:ascii="Times New Roman" w:eastAsia="Times New Roman" w:hAnsi="Times New Roman" w:cs="Times New Roman"/>
                <w:sz w:val="28"/>
                <w:szCs w:val="28"/>
              </w:rPr>
              <w:t>Госкорпорации «Росатом»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05CBA" w:rsidRPr="00E44F35" w:rsidRDefault="00B05CBA" w:rsidP="00C40C96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44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Выступления:</w:t>
            </w:r>
          </w:p>
          <w:p w:rsidR="006F30EB" w:rsidRPr="006F30EB" w:rsidRDefault="006F30EB" w:rsidP="00B0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F30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Проектный подход</w:t>
            </w:r>
            <w:r w:rsidR="003048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Новые технологии</w:t>
            </w:r>
          </w:p>
          <w:p w:rsidR="006F30EB" w:rsidRDefault="006F30EB" w:rsidP="00B0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«Опыт реализации проекта «Воронеж. Моя поликлиника» на территории Воронежской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B7E7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Заместитель руководителя департамента здравоохранения Воронежской области </w:t>
            </w:r>
            <w:proofErr w:type="spellStart"/>
            <w:r w:rsidRPr="008B7E7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Нехаенко</w:t>
            </w:r>
            <w:proofErr w:type="spellEnd"/>
            <w:r w:rsidRPr="008B7E7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Наталья Евгеньевна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.</w:t>
            </w:r>
          </w:p>
          <w:p w:rsidR="006F30EB" w:rsidRDefault="00B05CBA" w:rsidP="00B05CBA">
            <w:pPr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6F3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F30EB" w:rsidRPr="006F30E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«Внедрение новых медицинских технологий в работу «бережливой поликлиники»,</w:t>
            </w:r>
            <w:r w:rsidR="009970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главный врач </w:t>
            </w:r>
            <w:proofErr w:type="spellStart"/>
            <w:r w:rsidRP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ГБУЗ</w:t>
            </w:r>
            <w:proofErr w:type="spellEnd"/>
            <w:r w:rsidRP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</w:t>
            </w:r>
            <w:proofErr w:type="spellEnd"/>
            <w:r w:rsidRP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Поликлиника №32 г.</w:t>
            </w:r>
            <w:r w:rsidR="00997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Уфа. </w:t>
            </w:r>
            <w:proofErr w:type="spellStart"/>
            <w:r w:rsidRPr="006F30E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Н</w:t>
            </w:r>
            <w:r w:rsidR="006F30E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ауфаль</w:t>
            </w:r>
            <w:proofErr w:type="spellEnd"/>
            <w:r w:rsidR="009970C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6F30E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Ю</w:t>
            </w:r>
            <w:r w:rsidR="006F30E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рьевич</w:t>
            </w:r>
            <w:r w:rsidRPr="006F30E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Кудашев</w:t>
            </w:r>
            <w:r w:rsidR="006F30E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.</w:t>
            </w:r>
          </w:p>
          <w:p w:rsidR="0030487C" w:rsidRPr="0030487C" w:rsidRDefault="0030487C" w:rsidP="00304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Pr="004D36FC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 w:rsidRPr="006B0A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в области бережливой медицины»,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Владикавказ</w:t>
            </w:r>
            <w:r w:rsidRPr="0030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  <w:proofErr w:type="spellStart"/>
            <w:r w:rsidRPr="0030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ГБУЗ</w:t>
            </w:r>
            <w:proofErr w:type="spellEnd"/>
            <w:r w:rsidRPr="0030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РМИАЦ</w:t>
            </w:r>
            <w:proofErr w:type="spellEnd"/>
            <w:r w:rsidRPr="0030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РСО-А</w:t>
            </w:r>
            <w:proofErr w:type="spellEnd"/>
            <w:r w:rsidRPr="0030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Майрамукаев</w:t>
            </w:r>
            <w:proofErr w:type="spellEnd"/>
            <w:r w:rsidR="00997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Асланбек</w:t>
            </w:r>
            <w:proofErr w:type="spellEnd"/>
            <w:r w:rsidR="00997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Ахсарбекович</w:t>
            </w:r>
            <w:proofErr w:type="spellEnd"/>
          </w:p>
          <w:p w:rsidR="00B05CBA" w:rsidRPr="006F30EB" w:rsidRDefault="006F30EB" w:rsidP="00B05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F30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Качество, снижение конфликтности</w:t>
            </w:r>
          </w:p>
          <w:p w:rsidR="0030487C" w:rsidRDefault="00B05CBA" w:rsidP="00B0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0487C"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«Опыт внедрения </w:t>
            </w:r>
            <w:r w:rsidR="003048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по снижению конфликтности</w:t>
            </w:r>
            <w:r w:rsidR="0030487C"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БУЗ ВО «ВГП№3»</w:t>
            </w:r>
            <w:r w:rsidR="0030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51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главный врач,</w:t>
            </w:r>
            <w:r w:rsidRPr="0030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Воронеж</w:t>
            </w:r>
            <w:r w:rsidR="00351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30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Попова Юлия </w:t>
            </w:r>
            <w:r w:rsidR="00351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0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ладимировна</w:t>
            </w:r>
            <w:r w:rsidR="003048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0487C" w:rsidRDefault="0030487C" w:rsidP="0030487C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Реализация проекта по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комплаентности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на примере детской поликлиники (детская поликлиника БУЗ УР «ГКБ №7 МЗ УР»)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г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. Ижевск, </w:t>
            </w:r>
            <w:r w:rsidRPr="0030487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Надежда Игн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а</w:t>
            </w:r>
            <w:r w:rsidRPr="0030487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тьевна.</w:t>
            </w:r>
          </w:p>
          <w:p w:rsidR="0030487C" w:rsidRPr="0030487C" w:rsidRDefault="0030487C" w:rsidP="003048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- </w:t>
            </w: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F4411" w:rsidRPr="00EF4411">
              <w:rPr>
                <w:rFonts w:ascii="Times New Roman" w:eastAsia="Times New Roman" w:hAnsi="Times New Roman" w:cs="Times New Roman"/>
                <w:sz w:val="24"/>
                <w:szCs w:val="24"/>
              </w:rPr>
              <w:t>"Управление конфликтами и создание благоприятного психологического климата в кол</w:t>
            </w:r>
            <w:r w:rsidR="00EF4411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лективе Детская поликлиника №4"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</w:t>
            </w:r>
            <w:r w:rsidR="00997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Уфа</w:t>
            </w:r>
            <w:r w:rsidRPr="0030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глав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ный </w:t>
            </w:r>
            <w:r w:rsidRPr="00304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врач Павел Борисович Павлов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05CBA" w:rsidRDefault="0030487C" w:rsidP="00B0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Стандартизиров</w:t>
            </w:r>
            <w:r w:rsidR="005B09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нная работа</w:t>
            </w:r>
          </w:p>
          <w:p w:rsidR="00A92025" w:rsidRPr="00A92025" w:rsidRDefault="00B05CBA" w:rsidP="00A9202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04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«Стандартизированная работа как основа </w:t>
            </w:r>
            <w:r w:rsidR="00A9202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постоянных улучшений</w:t>
            </w:r>
            <w:r w:rsidR="0030487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92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2025" w:rsidRPr="00A92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Арженцов</w:t>
            </w:r>
            <w:proofErr w:type="spellEnd"/>
            <w:r w:rsidR="00A92025" w:rsidRPr="00A92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Владимир Федорович, руководитель проекта АО «ПСР», куратор проекта «Бережливая поликлиника» от </w:t>
            </w:r>
            <w:proofErr w:type="spellStart"/>
            <w:r w:rsidR="00A92025" w:rsidRPr="00A92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Госкорпорации</w:t>
            </w:r>
            <w:proofErr w:type="spellEnd"/>
            <w:r w:rsidR="00A92025" w:rsidRPr="00A92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A92025" w:rsidRPr="00A92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Росатом</w:t>
            </w:r>
            <w:proofErr w:type="spellEnd"/>
            <w:r w:rsidR="00A92025" w:rsidRPr="00A92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  <w:p w:rsidR="00A92025" w:rsidRDefault="00A92025" w:rsidP="0030487C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«Опыт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стандартизации и </w:t>
            </w: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внедрения новых форм работы в БУЗ ВО «ВГКП№4»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51096" w:rsidRPr="00A92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Воронеж</w:t>
            </w:r>
            <w:r w:rsidR="00351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997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20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главный врач  Бредихин Сергей Викторович</w:t>
            </w:r>
          </w:p>
          <w:p w:rsidR="00B05CBA" w:rsidRDefault="00A92025" w:rsidP="003048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B32BF">
              <w:rPr>
                <w:rFonts w:ascii="Times New Roman" w:eastAsia="Times New Roman" w:hAnsi="Times New Roman" w:cs="Times New Roman"/>
                <w:sz w:val="24"/>
                <w:szCs w:val="24"/>
              </w:rPr>
              <w:t>"Стандартизация - основа улучшений "бережливой" поликлиники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="00B05CBA" w:rsidRPr="005B32B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начальник отдела по внедрению новой модели</w:t>
            </w:r>
            <w:r w:rsidR="00B05CBA" w:rsidRPr="005B32BF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br/>
              <w:t>медицинской организацииГБУЗ "МИАЦ"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, г. Оренбург,</w:t>
            </w:r>
            <w:r w:rsidR="00B05CB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Юдина Наталья Антоновна</w:t>
            </w:r>
          </w:p>
          <w:p w:rsidR="005B0922" w:rsidRPr="00BC606D" w:rsidRDefault="005B0922" w:rsidP="005B09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B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 бережливой поликлиники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B0922">
              <w:rPr>
                <w:rFonts w:ascii="Times New Roman" w:eastAsia="Times New Roman" w:hAnsi="Times New Roman" w:cs="Times New Roman"/>
                <w:sz w:val="24"/>
                <w:szCs w:val="24"/>
              </w:rPr>
              <w:t>к здоровым пациентам»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B092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Маликова </w:t>
            </w:r>
            <w:proofErr w:type="spellStart"/>
            <w:r w:rsidRPr="005B092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Диляра</w:t>
            </w:r>
            <w:proofErr w:type="spellEnd"/>
            <w:r w:rsidR="009970C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B092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Мансуровна</w:t>
            </w:r>
            <w:proofErr w:type="spellEnd"/>
            <w:r w:rsidRPr="005B092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B092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ФГБОУ</w:t>
            </w:r>
            <w:proofErr w:type="spellEnd"/>
            <w:r w:rsidRPr="005B092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ВО «</w:t>
            </w:r>
            <w:proofErr w:type="spellStart"/>
            <w:r w:rsidRPr="005B092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ИжГТУ</w:t>
            </w:r>
            <w:proofErr w:type="spellEnd"/>
            <w:r w:rsidRPr="005B092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имени М.Т. Калашникова», Начальник УНИР.</w:t>
            </w:r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B05CBA" w:rsidRPr="00246CB7" w:rsidRDefault="00B05CBA" w:rsidP="00C4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.30</w:t>
            </w:r>
            <w:r w:rsidRPr="0024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24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5A7280" w:rsidRPr="00E778AF" w:rsidTr="00FB0FD0">
        <w:trPr>
          <w:cantSplit/>
          <w:trHeight w:val="2988"/>
        </w:trPr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5A7280" w:rsidRDefault="005A7280" w:rsidP="0031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2F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 xml:space="preserve">Круглый стол «Бережливый санаторий» </w:t>
            </w:r>
            <w:r w:rsidR="00AB42F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 конференции «Бережливые технологии в медицине: итоги внедрения и перспективы развития</w:t>
            </w:r>
            <w:r w:rsidR="00E44F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4F35" w:rsidRDefault="00E44F35" w:rsidP="00E44F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Давыдова Надежда Станиславовна, руководитель проекта АО «ПСР»,</w:t>
            </w:r>
            <w:r w:rsidR="00493B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="001A33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93BE1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="001A33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93BE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1A33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44F35" w:rsidRPr="00E44F35" w:rsidRDefault="00E44F35" w:rsidP="00E44F35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44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Выступления:</w:t>
            </w:r>
          </w:p>
          <w:p w:rsidR="003E43B0" w:rsidRPr="003E43B0" w:rsidRDefault="003E43B0" w:rsidP="0031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96FAA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«</w:t>
            </w:r>
            <w:r w:rsidR="00496FA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Формирование бережливого мышления у детей</w:t>
            </w:r>
            <w:r w:rsidR="00496FAA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»</w:t>
            </w:r>
            <w:r w:rsidR="00496FA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, </w:t>
            </w:r>
            <w:r w:rsidRPr="003E43B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заместитель главного врача по медицинской части БУЗ УР «</w:t>
            </w:r>
            <w:proofErr w:type="spellStart"/>
            <w:r w:rsidRPr="003E43B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РДС</w:t>
            </w:r>
            <w:proofErr w:type="spellEnd"/>
            <w:r w:rsidRPr="003E43B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«</w:t>
            </w:r>
            <w:proofErr w:type="spellStart"/>
            <w:r w:rsidRPr="003E43B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Юськи</w:t>
            </w:r>
            <w:proofErr w:type="spellEnd"/>
            <w:r w:rsidRPr="003E43B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» для лечения туберкулеза МЗ УР»</w:t>
            </w:r>
            <w:r w:rsidR="00496FAA" w:rsidRPr="001A330D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И.М.,</w:t>
            </w:r>
          </w:p>
          <w:p w:rsidR="00AB42F3" w:rsidRPr="00496FAA" w:rsidRDefault="003E43B0" w:rsidP="00AB4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главный врач «</w:t>
            </w:r>
            <w:r w:rsidRPr="003E43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Республиканская больница медицинской реабилитации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УР» Е.И.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«Принципы бережливого производства в работе санаторной организации»</w:t>
            </w:r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5A7280" w:rsidRPr="00E778AF" w:rsidRDefault="00B05CBA" w:rsidP="0031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.30</w:t>
            </w:r>
            <w:r w:rsidRPr="0024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24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48460F" w:rsidRPr="00E778AF" w:rsidTr="00314B4D">
        <w:tc>
          <w:tcPr>
            <w:tcW w:w="10105" w:type="dxa"/>
            <w:gridSpan w:val="2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48460F" w:rsidRPr="00246CB7" w:rsidRDefault="0048460F" w:rsidP="0031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CB7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</w:rPr>
              <w:t>15 марта 2018 года</w:t>
            </w:r>
          </w:p>
        </w:tc>
      </w:tr>
      <w:tr w:rsidR="005A7280" w:rsidRPr="00E778AF" w:rsidTr="005119D9"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5A7280" w:rsidRPr="00E778AF" w:rsidRDefault="005A7280" w:rsidP="0031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Экскурсия н</w:t>
            </w:r>
            <w:proofErr w:type="gramStart"/>
            <w:r w:rsidRPr="005119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 ООО</w:t>
            </w:r>
            <w:proofErr w:type="gramEnd"/>
            <w:r w:rsidRPr="005119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«Объединенная автомобильная группа»</w:t>
            </w:r>
            <w:r w:rsidRPr="00E77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(Ижевский автозавод)</w:t>
            </w:r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5A7280" w:rsidRPr="00E778AF" w:rsidRDefault="005A7280" w:rsidP="005A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10.00−12.00</w:t>
            </w:r>
          </w:p>
        </w:tc>
      </w:tr>
      <w:tr w:rsidR="005A7280" w:rsidRPr="00E778AF" w:rsidTr="005119D9"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5A7280" w:rsidRPr="00E778AF" w:rsidRDefault="005A7280" w:rsidP="0031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5A7280" w:rsidRPr="00E778AF" w:rsidRDefault="005A7280" w:rsidP="005A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12.00−13.00</w:t>
            </w:r>
          </w:p>
        </w:tc>
      </w:tr>
      <w:tr w:rsidR="005A7280" w:rsidRPr="00E778AF" w:rsidTr="005119D9">
        <w:trPr>
          <w:cantSplit/>
        </w:trPr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5A7280" w:rsidRDefault="005A7280" w:rsidP="0031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19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I Всероссийская конференция </w:t>
            </w:r>
            <w:r w:rsidR="005119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</w:r>
            <w:r w:rsidRPr="005119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«Бережливый ВУЗ»</w:t>
            </w:r>
          </w:p>
          <w:p w:rsidR="00493BE1" w:rsidRDefault="00493BE1" w:rsidP="00493B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Давыдова Надежда Станиславовна, руководитель проекта АО «ПСР», д</w:t>
            </w:r>
            <w:r w:rsidR="003510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="003510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</w:t>
            </w:r>
          </w:p>
          <w:p w:rsidR="00493BE1" w:rsidRPr="00E44F35" w:rsidRDefault="00493BE1" w:rsidP="00493BE1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44F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Выступления:</w:t>
            </w:r>
          </w:p>
          <w:p w:rsidR="008B7E7B" w:rsidRDefault="006B0A27" w:rsidP="006B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B7E7B" w:rsidRPr="00440B9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40B9E" w:rsidRPr="00440B9E">
              <w:rPr>
                <w:rFonts w:ascii="Times New Roman" w:hAnsi="Times New Roman" w:cs="Times New Roman"/>
                <w:sz w:val="24"/>
                <w:szCs w:val="24"/>
              </w:rPr>
              <w:t>Лин-технологии</w:t>
            </w:r>
            <w:proofErr w:type="spellEnd"/>
            <w:r w:rsidR="00440B9E" w:rsidRPr="00440B9E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вуза</w:t>
            </w:r>
            <w:r w:rsidR="008B7E7B" w:rsidRPr="00440B9E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="0044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7E7B"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ректор </w:t>
            </w:r>
            <w:proofErr w:type="spellStart"/>
            <w:r w:rsidR="008B7E7B"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="00DE6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Галина </w:t>
            </w:r>
            <w:r w:rsidR="008B7E7B"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итальевна </w:t>
            </w:r>
            <w:r w:rsidR="008B7E7B"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Мерзлякова; </w:t>
            </w:r>
          </w:p>
          <w:p w:rsidR="00E94A57" w:rsidRPr="008B7E7B" w:rsidRDefault="00E94A57" w:rsidP="006B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«Проекты </w:t>
            </w:r>
            <w:r w:rsidRPr="00E94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МГТУ как бережливого ВУЗа»,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94A57">
              <w:rPr>
                <w:rFonts w:ascii="Times New Roman" w:eastAsia="Times New Roman" w:hAnsi="Times New Roman" w:cs="Times New Roman"/>
                <w:sz w:val="24"/>
                <w:szCs w:val="24"/>
              </w:rPr>
              <w:t>роректор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учебной работе</w:t>
            </w:r>
            <w:r w:rsidRPr="00E94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Майкопск</w:t>
            </w:r>
            <w:r w:rsid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E94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E94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</w:t>
            </w:r>
            <w:r w:rsid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>ого университета</w:t>
            </w:r>
            <w:r w:rsidRPr="00E94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Задорожная Людмила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B7E7B" w:rsidRPr="008B7E7B" w:rsidRDefault="008B7E7B" w:rsidP="006B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>- «Внедрение принципов бережливого производства в научно-</w:t>
            </w:r>
          </w:p>
          <w:p w:rsidR="008B7E7B" w:rsidRPr="008B7E7B" w:rsidRDefault="008B7E7B" w:rsidP="006B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образовательную и управленческую деятельность: проект </w:t>
            </w:r>
          </w:p>
          <w:p w:rsidR="008B7E7B" w:rsidRPr="008B7E7B" w:rsidRDefault="00E94A57" w:rsidP="006B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«Бережливый университет»</w:t>
            </w:r>
            <w:r w:rsidR="008B7E7B"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E6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7E7B"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="008B7E7B"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Александровна, руководитель проектного офиса «Белгородскийгосударственный национальный исследовательский университет»; </w:t>
            </w:r>
          </w:p>
          <w:p w:rsidR="008B7E7B" w:rsidRPr="008B7E7B" w:rsidRDefault="008B7E7B" w:rsidP="006B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«Внедрение в вузе бережливых технологий на основе </w:t>
            </w:r>
          </w:p>
          <w:p w:rsidR="008B7E7B" w:rsidRPr="008B7E7B" w:rsidRDefault="008B7E7B" w:rsidP="006B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действующей системы менеджмента качества», </w:t>
            </w:r>
            <w:proofErr w:type="spellStart"/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>Аджиенко</w:t>
            </w:r>
            <w:proofErr w:type="spellEnd"/>
          </w:p>
          <w:p w:rsidR="008B7E7B" w:rsidRPr="008B7E7B" w:rsidRDefault="008B7E7B" w:rsidP="006B0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Всеволод </w:t>
            </w:r>
            <w:r w:rsidR="00A92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Леонидович, директор института </w:t>
            </w: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Пятигорского медико-фармацевтического института </w:t>
            </w:r>
            <w:r w:rsidR="00A92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филиала </w:t>
            </w:r>
            <w:proofErr w:type="spellStart"/>
            <w:r w:rsidR="00A92025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 w:rsidR="00A92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</w:t>
            </w:r>
            <w:proofErr w:type="spellStart"/>
            <w:r w:rsidR="00A92025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ВолгГМУ</w:t>
            </w:r>
            <w:proofErr w:type="spellEnd"/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5119D9" w:rsidRPr="00E94A57" w:rsidRDefault="00351096" w:rsidP="0035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«Внедрение пилотного проекта «Бережливый вуз» в Кубанском государственном университете», </w:t>
            </w:r>
            <w:proofErr w:type="spellStart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Владимировна, проректор по учебной и воспитательной работе </w:t>
            </w:r>
            <w:proofErr w:type="spellStart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</w:t>
            </w:r>
            <w:proofErr w:type="spellStart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>КубГМУ</w:t>
            </w:r>
            <w:proofErr w:type="spellEnd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России; </w:t>
            </w:r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5A7280" w:rsidRPr="0009263D" w:rsidRDefault="005A7280" w:rsidP="0031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13.00-17.00</w:t>
            </w:r>
          </w:p>
        </w:tc>
      </w:tr>
      <w:tr w:rsidR="001A330D" w:rsidRPr="00E778AF" w:rsidTr="005119D9">
        <w:trPr>
          <w:cantSplit/>
        </w:trPr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1A330D" w:rsidRDefault="001A330D" w:rsidP="001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«</w:t>
            </w:r>
            <w:proofErr w:type="spellStart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центр. Функции. Возможности», </w:t>
            </w:r>
            <w:proofErr w:type="spellStart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>Чабанец</w:t>
            </w:r>
            <w:proofErr w:type="spellEnd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Алексеевна, заведующий Центром практических навыков </w:t>
            </w:r>
            <w:proofErr w:type="spellStart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</w:t>
            </w:r>
            <w:proofErr w:type="spellStart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>КубГМУ</w:t>
            </w:r>
            <w:proofErr w:type="spellEnd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Минздрава России; </w:t>
            </w:r>
          </w:p>
          <w:p w:rsidR="001A330D" w:rsidRDefault="001A330D" w:rsidP="001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«Фабрика процессов – инструмент обучения бережливым технологиям в медицине», </w:t>
            </w:r>
            <w:proofErr w:type="spellStart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Станиславовна, директор центра аккредитации и </w:t>
            </w:r>
            <w:proofErr w:type="spellStart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</w:t>
            </w:r>
            <w:proofErr w:type="spellStart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51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Кировский ГМУ Минздрава России; </w:t>
            </w:r>
          </w:p>
          <w:p w:rsidR="001A330D" w:rsidRPr="008B7E7B" w:rsidRDefault="001A330D" w:rsidP="001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«Концепция проекта «Бережливый колледж», </w:t>
            </w:r>
            <w:proofErr w:type="spellStart"/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>Загниева</w:t>
            </w:r>
            <w:proofErr w:type="spellEnd"/>
          </w:p>
          <w:p w:rsidR="001A330D" w:rsidRPr="008B7E7B" w:rsidRDefault="001A330D" w:rsidP="001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Станиславовна, зам. директора по научно – </w:t>
            </w:r>
          </w:p>
          <w:p w:rsidR="001A330D" w:rsidRDefault="001A330D" w:rsidP="001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 работе Медицинского колледжа, г. Владикавказ</w:t>
            </w: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1A330D" w:rsidRPr="005119D9" w:rsidRDefault="001A330D" w:rsidP="001A3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>агистратура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б</w:t>
            </w: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>ережливо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1A330D" w:rsidRPr="0009263D" w:rsidRDefault="001A330D" w:rsidP="0031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4C0" w:rsidRPr="00E778AF" w:rsidTr="002647D0"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EB64C0" w:rsidRPr="00AB42F3" w:rsidRDefault="00EB64C0" w:rsidP="00264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B42F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Круглый стол «Опыт ведущих промышленных </w:t>
            </w:r>
            <w:proofErr w:type="spellStart"/>
            <w:r w:rsidRPr="00AB42F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лин-предприятий</w:t>
            </w:r>
            <w:proofErr w:type="spellEnd"/>
            <w:r w:rsidRPr="00AB42F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в России. Мотивация и </w:t>
            </w:r>
            <w:proofErr w:type="spellStart"/>
            <w:r w:rsidRPr="00AB42F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смыслообразование</w:t>
            </w:r>
            <w:proofErr w:type="spellEnd"/>
            <w:r w:rsidRPr="00AB42F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» </w:t>
            </w:r>
          </w:p>
          <w:p w:rsidR="00EB64C0" w:rsidRPr="005119D9" w:rsidRDefault="00EB64C0" w:rsidP="002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9D9"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Модератор: Тимофеев Сергей Валерьевич Директор Чайковского филиала АО “Газпром бытовые системы”.</w:t>
            </w:r>
          </w:p>
          <w:p w:rsidR="00EB64C0" w:rsidRPr="00FB0FD0" w:rsidRDefault="00EB64C0" w:rsidP="00264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0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Выступления:</w:t>
            </w:r>
          </w:p>
          <w:p w:rsidR="00EB64C0" w:rsidRDefault="00EB64C0" w:rsidP="002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«Особенности внедрения бережливого производства в многопрофильных организациях реального сектора экономики» </w:t>
            </w:r>
            <w:proofErr w:type="spellStart"/>
            <w:r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t>Вагенлейтер</w:t>
            </w:r>
            <w:proofErr w:type="spellEnd"/>
            <w:r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Владимирович, главный аудитор производственной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истемы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Алтайкрайэнерго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 </w:t>
            </w:r>
            <w:proofErr w:type="spellStart"/>
            <w:r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Ладыгин</w:t>
            </w:r>
            <w:proofErr w:type="spellEnd"/>
            <w:r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Иванович, начальник управления по проектам развития и стратегическому планированию </w:t>
            </w:r>
            <w:r w:rsidRPr="005B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АО «</w:t>
            </w:r>
            <w:proofErr w:type="spellStart"/>
            <w:r w:rsidRPr="005B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</w:t>
            </w:r>
            <w:proofErr w:type="spellEnd"/>
            <w:r w:rsidRPr="005B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Алтайкрайэнерго</w:t>
            </w:r>
            <w:proofErr w:type="spellEnd"/>
            <w:r w:rsidRPr="005B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»,</w:t>
            </w:r>
          </w:p>
          <w:p w:rsidR="00EB64C0" w:rsidRDefault="00EB64C0" w:rsidP="002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-«Повышение технико-экономических показателей предприятия за счет инструментов бережливого производства», </w:t>
            </w:r>
            <w:r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Олег Борисович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Управления по развитию производственной системы </w:t>
            </w:r>
            <w:r w:rsidRPr="005B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АО «Выксунский металлургический завод»,</w:t>
            </w:r>
          </w:p>
          <w:p w:rsidR="00EB64C0" w:rsidRDefault="00EB64C0" w:rsidP="002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«Применение принципов бережливого производства в </w:t>
            </w:r>
            <w:r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t>«ЦФ КАМА»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Веселев</w:t>
            </w:r>
            <w:proofErr w:type="gramEnd"/>
            <w:r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Викторович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ЦФ ООО «</w:t>
            </w:r>
            <w:r w:rsidRPr="005B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ЦФ КАМА</w:t>
            </w:r>
            <w:r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B64C0" w:rsidRDefault="00EB64C0" w:rsidP="002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-«Об опыте АО «ИРМ» в области обучения персонала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бизнес-тренингу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«Бережливый реакто</w:t>
            </w:r>
            <w:r w:rsidR="005B092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Олексин Иван Викторович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ПО </w:t>
            </w:r>
            <w:r w:rsidRPr="005B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ПСР АО "ИРМ",</w:t>
            </w:r>
          </w:p>
          <w:p w:rsidR="005B0922" w:rsidRDefault="00EB64C0" w:rsidP="002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B0922" w:rsidRPr="005B0922">
              <w:rPr>
                <w:rFonts w:ascii="Times New Roman" w:eastAsia="Times New Roman" w:hAnsi="Times New Roman" w:cs="Times New Roman"/>
                <w:sz w:val="24"/>
                <w:szCs w:val="24"/>
              </w:rPr>
              <w:t>«Внедрение элементов Бережливого производства на предприятиях ОПК в Удмуртской Республике»</w:t>
            </w:r>
            <w:r w:rsidR="005B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B0922" w:rsidRPr="005B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 Андрей Леонидович, </w:t>
            </w:r>
            <w:r w:rsidR="005B0922" w:rsidRPr="005B09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5B0922" w:rsidRPr="005B0922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</w:t>
            </w:r>
            <w:proofErr w:type="spellEnd"/>
            <w:r w:rsidR="005B0922" w:rsidRPr="005B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«</w:t>
            </w:r>
            <w:proofErr w:type="spellStart"/>
            <w:r w:rsidR="005B0922" w:rsidRPr="005B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ИжГТУ</w:t>
            </w:r>
            <w:proofErr w:type="spellEnd"/>
            <w:r w:rsidR="005B0922" w:rsidRPr="005B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имени М.Т. Калашникова</w:t>
            </w:r>
            <w:r w:rsidR="005B0922" w:rsidRPr="005B0922">
              <w:rPr>
                <w:rFonts w:ascii="Times New Roman" w:eastAsia="Times New Roman" w:hAnsi="Times New Roman" w:cs="Times New Roman"/>
                <w:sz w:val="24"/>
                <w:szCs w:val="24"/>
              </w:rPr>
              <w:t>», Зам. проректора УНИР</w:t>
            </w:r>
            <w:r w:rsidR="005B09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B64C0" w:rsidRPr="005B0922" w:rsidRDefault="005B0922" w:rsidP="00264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B64C0"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Ольга Владимировна</w:t>
            </w:r>
            <w:r w:rsidR="00EB64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64C0"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по производственной системе и качеству </w:t>
            </w:r>
            <w:r w:rsidR="00EB64C0" w:rsidRPr="005B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ОАО «Кировский завод»,</w:t>
            </w:r>
          </w:p>
          <w:p w:rsidR="00EB64C0" w:rsidRDefault="00EB64C0" w:rsidP="002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«Мотивация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t>Юзефович Валерий Вячеславович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отдела непрерывных улучшений ООО «</w:t>
            </w:r>
            <w:proofErr w:type="spellStart"/>
            <w:r w:rsidRPr="00AB42F3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Томскнефтехим</w:t>
            </w:r>
            <w:proofErr w:type="spellEnd"/>
            <w:r w:rsidRPr="005B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5B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ПАО</w:t>
            </w:r>
            <w:proofErr w:type="spellEnd"/>
            <w:r w:rsidRPr="005B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5B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Нижнекамскшина</w:t>
            </w:r>
            <w:proofErr w:type="spellEnd"/>
            <w:r w:rsidRPr="005B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  <w:p w:rsidR="00EB64C0" w:rsidRPr="00054D9B" w:rsidRDefault="00EB64C0" w:rsidP="00264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«С</w:t>
            </w: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окращение времени выполнения заказа на участке термообработки АО "Концерна "Калашников"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>Багров Михаил Евгеньевич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B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проектов </w:t>
            </w:r>
            <w:r w:rsidRPr="00054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"Инновационного центра "Концерна "Калашников", </w:t>
            </w:r>
          </w:p>
          <w:p w:rsidR="00EB64C0" w:rsidRDefault="00EB64C0" w:rsidP="00264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другие докладчики.</w:t>
            </w:r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EB64C0" w:rsidRDefault="00EB64C0" w:rsidP="0026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</w:rPr>
            </w:pPr>
            <w:r w:rsidRPr="0009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13.00-17.00</w:t>
            </w:r>
          </w:p>
        </w:tc>
      </w:tr>
      <w:tr w:rsidR="005A7280" w:rsidRPr="00E778AF" w:rsidTr="005119D9">
        <w:trPr>
          <w:cantSplit/>
        </w:trPr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5A7280" w:rsidRPr="005119D9" w:rsidRDefault="005A7280" w:rsidP="0031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19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Семинар</w:t>
            </w:r>
            <w:r w:rsidR="002478DC" w:rsidRPr="005119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«Успех </w:t>
            </w:r>
            <w:proofErr w:type="spellStart"/>
            <w:r w:rsidR="002478DC" w:rsidRPr="005119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кайдзен-деятельности</w:t>
            </w:r>
            <w:proofErr w:type="spellEnd"/>
            <w:r w:rsidR="002478DC" w:rsidRPr="005119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через повышение мотивации персонала»</w:t>
            </w:r>
          </w:p>
          <w:p w:rsidR="002478DC" w:rsidRPr="002478DC" w:rsidRDefault="002478DC" w:rsidP="0031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DC">
              <w:rPr>
                <w:rFonts w:ascii="Times New Roman" w:hAnsi="Times New Roman" w:cs="Times New Roman"/>
                <w:sz w:val="24"/>
                <w:szCs w:val="24"/>
              </w:rPr>
              <w:t>Ассо</w:t>
            </w:r>
            <w:r w:rsidR="005119D9">
              <w:rPr>
                <w:rFonts w:ascii="Times New Roman" w:hAnsi="Times New Roman" w:cs="Times New Roman"/>
                <w:sz w:val="24"/>
                <w:szCs w:val="24"/>
              </w:rPr>
              <w:t xml:space="preserve">циация Менеджмента и Прогресса </w:t>
            </w:r>
            <w:r w:rsidRPr="002478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478DC">
              <w:rPr>
                <w:rFonts w:ascii="Times New Roman" w:hAnsi="Times New Roman" w:cs="Times New Roman"/>
                <w:sz w:val="24"/>
                <w:szCs w:val="24"/>
              </w:rPr>
              <w:t>ManagementProgressAssociation</w:t>
            </w:r>
            <w:proofErr w:type="spellEnd"/>
            <w:r w:rsidRPr="002478DC">
              <w:rPr>
                <w:rFonts w:ascii="Times New Roman" w:hAnsi="Times New Roman" w:cs="Times New Roman"/>
                <w:sz w:val="24"/>
                <w:szCs w:val="24"/>
              </w:rPr>
              <w:t xml:space="preserve">), старший консультант </w:t>
            </w:r>
            <w:proofErr w:type="spellStart"/>
            <w:r w:rsidRPr="002478DC">
              <w:rPr>
                <w:rFonts w:ascii="Times New Roman" w:hAnsi="Times New Roman" w:cs="Times New Roman"/>
                <w:b/>
                <w:sz w:val="24"/>
                <w:szCs w:val="24"/>
              </w:rPr>
              <w:t>ЦуёсиНэгиси</w:t>
            </w:r>
            <w:proofErr w:type="spellEnd"/>
          </w:p>
          <w:p w:rsidR="005A7280" w:rsidRPr="002478DC" w:rsidRDefault="005A7280" w:rsidP="0031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D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Организатор-</w:t>
            </w:r>
          </w:p>
          <w:p w:rsidR="005A7280" w:rsidRDefault="005A7280" w:rsidP="0031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 АНО «Японский центр по развитию торгово-экономических связей» «Японский Центр в Нижнем Новгороде»</w:t>
            </w:r>
          </w:p>
          <w:p w:rsidR="005119D9" w:rsidRDefault="005119D9" w:rsidP="0031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Вопросы:</w:t>
            </w:r>
          </w:p>
          <w:p w:rsidR="005119D9" w:rsidRPr="005119D9" w:rsidRDefault="005119D9" w:rsidP="0051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Pr="005119D9">
              <w:rPr>
                <w:rFonts w:ascii="Times New Roman" w:eastAsia="Times New Roman" w:hAnsi="Times New Roman" w:cs="Times New Roman"/>
                <w:sz w:val="24"/>
                <w:szCs w:val="24"/>
              </w:rPr>
              <w:t>. Менеджмент по-японски и базовая структура предприятия.</w:t>
            </w:r>
          </w:p>
          <w:p w:rsidR="005119D9" w:rsidRPr="005119D9" w:rsidRDefault="005119D9" w:rsidP="0051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Менеджмент и </w:t>
            </w:r>
            <w:proofErr w:type="spellStart"/>
            <w:r w:rsidRPr="005119D9">
              <w:rPr>
                <w:rFonts w:ascii="Times New Roman" w:eastAsia="Times New Roman" w:hAnsi="Times New Roman" w:cs="Times New Roman"/>
                <w:sz w:val="24"/>
                <w:szCs w:val="24"/>
              </w:rPr>
              <w:t>кайдзен-деятельность</w:t>
            </w:r>
            <w:proofErr w:type="spellEnd"/>
            <w:r w:rsidRPr="00511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Основы </w:t>
            </w:r>
            <w:proofErr w:type="spellStart"/>
            <w:r w:rsidRPr="005119D9">
              <w:rPr>
                <w:rFonts w:ascii="Times New Roman" w:eastAsia="Times New Roman" w:hAnsi="Times New Roman" w:cs="Times New Roman"/>
                <w:sz w:val="24"/>
                <w:szCs w:val="24"/>
              </w:rPr>
              <w:t>кайдзен</w:t>
            </w:r>
            <w:proofErr w:type="spellEnd"/>
            <w:r w:rsidRPr="00511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5119D9" w:rsidRPr="005119D9" w:rsidRDefault="005119D9" w:rsidP="0051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119D9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работать в команде. Система управления целевыми показателями и важность правильного подхода руководящего состава.</w:t>
            </w:r>
          </w:p>
          <w:p w:rsidR="005119D9" w:rsidRPr="005119D9" w:rsidRDefault="005119D9" w:rsidP="0051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11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Факторы, препятствующие проведению </w:t>
            </w:r>
            <w:proofErr w:type="spellStart"/>
            <w:r w:rsidRPr="005119D9">
              <w:rPr>
                <w:rFonts w:ascii="Times New Roman" w:eastAsia="Times New Roman" w:hAnsi="Times New Roman" w:cs="Times New Roman"/>
                <w:sz w:val="24"/>
                <w:szCs w:val="24"/>
              </w:rPr>
              <w:t>кайдзен-деятельности</w:t>
            </w:r>
            <w:proofErr w:type="spellEnd"/>
            <w:r w:rsidRPr="005119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19D9" w:rsidRPr="006F6202" w:rsidRDefault="005119D9" w:rsidP="0051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119D9">
              <w:rPr>
                <w:rFonts w:ascii="Times New Roman" w:eastAsia="Times New Roman" w:hAnsi="Times New Roman" w:cs="Times New Roman"/>
                <w:sz w:val="24"/>
                <w:szCs w:val="24"/>
              </w:rPr>
              <w:t>. Мотивация и лидерство.</w:t>
            </w:r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5A7280" w:rsidRPr="0009263D" w:rsidRDefault="005A7280" w:rsidP="0031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14:00-17:00</w:t>
            </w:r>
          </w:p>
        </w:tc>
      </w:tr>
      <w:tr w:rsidR="0048460F" w:rsidRPr="00E778AF" w:rsidTr="00314B4D">
        <w:tc>
          <w:tcPr>
            <w:tcW w:w="10105" w:type="dxa"/>
            <w:gridSpan w:val="2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48460F" w:rsidRPr="00277AE1" w:rsidRDefault="0048460F" w:rsidP="0031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</w:rPr>
            </w:pPr>
            <w:r w:rsidRPr="00277AE1"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</w:rPr>
              <w:t>16 марта 2018 года</w:t>
            </w:r>
          </w:p>
        </w:tc>
      </w:tr>
      <w:tr w:rsidR="005A7280" w:rsidRPr="00E778AF" w:rsidTr="005119D9"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5A7280" w:rsidRPr="00FB0FD0" w:rsidRDefault="005A7280" w:rsidP="00247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119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Продолжение семинара</w:t>
            </w:r>
            <w:r w:rsidRPr="005119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</w:r>
            <w:r w:rsidR="002478DC" w:rsidRPr="005119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«Успех </w:t>
            </w:r>
            <w:proofErr w:type="spellStart"/>
            <w:r w:rsidR="002478DC" w:rsidRPr="005119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кайдзен-деятельности</w:t>
            </w:r>
            <w:proofErr w:type="spellEnd"/>
            <w:r w:rsidR="002478DC" w:rsidRPr="005119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через повышение мотивации персонала»</w:t>
            </w:r>
            <w:r w:rsidR="00FB0FD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2478DC" w:rsidRPr="002478DC">
              <w:rPr>
                <w:rFonts w:ascii="Times New Roman" w:hAnsi="Times New Roman" w:cs="Times New Roman"/>
                <w:b/>
                <w:sz w:val="24"/>
                <w:szCs w:val="24"/>
              </w:rPr>
              <w:t>ЦуёсиНэгиси</w:t>
            </w:r>
            <w:proofErr w:type="spellEnd"/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</w:tcPr>
          <w:p w:rsidR="005A7280" w:rsidRPr="00277AE1" w:rsidRDefault="005A7280" w:rsidP="0031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</w:rPr>
            </w:pPr>
            <w:r w:rsidRPr="00092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</w:tr>
      <w:tr w:rsidR="005A7280" w:rsidRPr="00E778AF" w:rsidTr="005119D9">
        <w:trPr>
          <w:cantSplit/>
        </w:trPr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5A7280" w:rsidRPr="00E778AF" w:rsidRDefault="005A7280" w:rsidP="0031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119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Круглый стол</w:t>
            </w:r>
            <w:r w:rsidRPr="005119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</w:r>
            <w:r w:rsidRPr="00E77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Выступления ученых, аспирантов и магистрантов </w:t>
            </w:r>
            <w:proofErr w:type="spellStart"/>
            <w:r w:rsidRPr="00E778AF">
              <w:rPr>
                <w:rFonts w:ascii="Times New Roman" w:eastAsia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E77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«Экономика бережливого производства» - представителей промышленных предприятий</w:t>
            </w:r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5A7280" w:rsidRPr="00E778AF" w:rsidRDefault="005A7280" w:rsidP="00314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10.00- 13.00</w:t>
            </w:r>
          </w:p>
        </w:tc>
      </w:tr>
      <w:tr w:rsidR="005A7280" w:rsidRPr="00E778AF" w:rsidTr="00FB0FD0">
        <w:trPr>
          <w:trHeight w:val="24"/>
        </w:trPr>
        <w:tc>
          <w:tcPr>
            <w:tcW w:w="8030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5A7280" w:rsidRPr="00FB0FD0" w:rsidRDefault="005A7280" w:rsidP="00FB0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Подведение итогов, принятие ре</w:t>
            </w:r>
            <w:r w:rsidR="00FB0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золюции</w:t>
            </w:r>
            <w:r w:rsidRPr="00FB0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конференции</w:t>
            </w:r>
          </w:p>
        </w:tc>
        <w:tc>
          <w:tcPr>
            <w:tcW w:w="2075" w:type="dxa"/>
            <w:tcMar>
              <w:top w:w="120" w:type="dxa"/>
              <w:left w:w="375" w:type="dxa"/>
              <w:bottom w:w="120" w:type="dxa"/>
              <w:right w:w="375" w:type="dxa"/>
            </w:tcMar>
            <w:vAlign w:val="center"/>
            <w:hideMark/>
          </w:tcPr>
          <w:p w:rsidR="005A7280" w:rsidRPr="00E778AF" w:rsidRDefault="005A7280" w:rsidP="005A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17.00−18.00</w:t>
            </w:r>
          </w:p>
        </w:tc>
      </w:tr>
    </w:tbl>
    <w:p w:rsidR="008D3E9F" w:rsidRDefault="008D3E9F">
      <w:bookmarkStart w:id="0" w:name="_GoBack"/>
      <w:bookmarkEnd w:id="0"/>
    </w:p>
    <w:sectPr w:rsidR="008D3E9F" w:rsidSect="008D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60F"/>
    <w:rsid w:val="00054D9B"/>
    <w:rsid w:val="000A6740"/>
    <w:rsid w:val="001A330D"/>
    <w:rsid w:val="001B7E7F"/>
    <w:rsid w:val="001E6810"/>
    <w:rsid w:val="002478DC"/>
    <w:rsid w:val="00285C8D"/>
    <w:rsid w:val="0030487C"/>
    <w:rsid w:val="00351096"/>
    <w:rsid w:val="003775B4"/>
    <w:rsid w:val="00383801"/>
    <w:rsid w:val="003E43B0"/>
    <w:rsid w:val="004117C4"/>
    <w:rsid w:val="00440B9E"/>
    <w:rsid w:val="00476952"/>
    <w:rsid w:val="0048460F"/>
    <w:rsid w:val="00493BE1"/>
    <w:rsid w:val="00496FAA"/>
    <w:rsid w:val="00497128"/>
    <w:rsid w:val="004D36FC"/>
    <w:rsid w:val="004E7EE4"/>
    <w:rsid w:val="005119D9"/>
    <w:rsid w:val="00543F77"/>
    <w:rsid w:val="005A7280"/>
    <w:rsid w:val="005B0922"/>
    <w:rsid w:val="005B32BF"/>
    <w:rsid w:val="00650480"/>
    <w:rsid w:val="006B0A27"/>
    <w:rsid w:val="006F30EB"/>
    <w:rsid w:val="007B1399"/>
    <w:rsid w:val="00812D81"/>
    <w:rsid w:val="008B7E7B"/>
    <w:rsid w:val="008D3E9F"/>
    <w:rsid w:val="008E0D1A"/>
    <w:rsid w:val="008F2608"/>
    <w:rsid w:val="009970C7"/>
    <w:rsid w:val="009E0A81"/>
    <w:rsid w:val="00A92025"/>
    <w:rsid w:val="00A97D94"/>
    <w:rsid w:val="00AA16AE"/>
    <w:rsid w:val="00AB42F3"/>
    <w:rsid w:val="00B05CBA"/>
    <w:rsid w:val="00B3657B"/>
    <w:rsid w:val="00B542EA"/>
    <w:rsid w:val="00BC606D"/>
    <w:rsid w:val="00CD2313"/>
    <w:rsid w:val="00D06C78"/>
    <w:rsid w:val="00D101F1"/>
    <w:rsid w:val="00D765C2"/>
    <w:rsid w:val="00DB52C2"/>
    <w:rsid w:val="00DD681D"/>
    <w:rsid w:val="00DE697A"/>
    <w:rsid w:val="00E22117"/>
    <w:rsid w:val="00E44F35"/>
    <w:rsid w:val="00E94A57"/>
    <w:rsid w:val="00EB64C0"/>
    <w:rsid w:val="00EC10D6"/>
    <w:rsid w:val="00ED5750"/>
    <w:rsid w:val="00EE1D74"/>
    <w:rsid w:val="00EF4411"/>
    <w:rsid w:val="00F4097E"/>
    <w:rsid w:val="00F53A05"/>
    <w:rsid w:val="00FB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78"/>
  </w:style>
  <w:style w:type="paragraph" w:styleId="1">
    <w:name w:val="heading 1"/>
    <w:basedOn w:val="a"/>
    <w:link w:val="10"/>
    <w:uiPriority w:val="9"/>
    <w:qFormat/>
    <w:rsid w:val="006F3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D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30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6F30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katya</cp:lastModifiedBy>
  <cp:revision>2</cp:revision>
  <cp:lastPrinted>2018-02-27T15:01:00Z</cp:lastPrinted>
  <dcterms:created xsi:type="dcterms:W3CDTF">2018-03-02T08:51:00Z</dcterms:created>
  <dcterms:modified xsi:type="dcterms:W3CDTF">2018-03-02T08:51:00Z</dcterms:modified>
</cp:coreProperties>
</file>